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FA76" w14:textId="77777777" w:rsidR="000C3220" w:rsidRPr="00671F1D" w:rsidRDefault="000C3220" w:rsidP="00421528">
      <w:pPr>
        <w:pStyle w:val="Sansinterligne"/>
        <w:jc w:val="both"/>
        <w:rPr>
          <w:rFonts w:cstheme="minorHAnsi"/>
          <w:sz w:val="36"/>
          <w:szCs w:val="36"/>
          <w:u w:val="single"/>
          <w:lang w:val="fr-BE"/>
        </w:rPr>
      </w:pPr>
      <w:r w:rsidRPr="00671F1D">
        <w:rPr>
          <w:rFonts w:cstheme="minorHAnsi"/>
          <w:sz w:val="36"/>
          <w:szCs w:val="36"/>
          <w:u w:val="single"/>
          <w:lang w:val="fr-BE"/>
        </w:rPr>
        <w:t>Hommage à Yves Lignon</w:t>
      </w:r>
    </w:p>
    <w:p w14:paraId="0BB750AC" w14:textId="77777777" w:rsidR="000C3220" w:rsidRDefault="000C3220" w:rsidP="00421528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129E8BC3" w14:textId="77777777" w:rsidR="00421528" w:rsidRPr="00671F1D" w:rsidRDefault="00421528" w:rsidP="00421528">
      <w:pPr>
        <w:pStyle w:val="Sansinterligne"/>
        <w:jc w:val="both"/>
        <w:rPr>
          <w:rFonts w:cstheme="minorHAnsi"/>
          <w:sz w:val="28"/>
          <w:szCs w:val="28"/>
          <w:lang w:val="fr-BE"/>
        </w:rPr>
      </w:pPr>
      <w:r w:rsidRPr="00671F1D">
        <w:rPr>
          <w:rFonts w:cstheme="minorHAnsi"/>
          <w:sz w:val="28"/>
          <w:szCs w:val="28"/>
          <w:lang w:val="fr-BE"/>
        </w:rPr>
        <w:t>Le 15 octobre dernier une figure aussi sympathique que médiatique du paranormal nous a quittés : il s’agit de notre ami Yves Lignon, mathématicien de formation mais aussi ardent défenseur d’une approche scientifique des phénomènes paranormaux.</w:t>
      </w:r>
    </w:p>
    <w:p w14:paraId="676470EF" w14:textId="77777777" w:rsidR="000A7C08" w:rsidRPr="00671F1D" w:rsidRDefault="000A7C08" w:rsidP="00421528">
      <w:pPr>
        <w:pStyle w:val="Sansinterligne"/>
        <w:jc w:val="both"/>
        <w:rPr>
          <w:rFonts w:cstheme="minorHAnsi"/>
          <w:sz w:val="28"/>
          <w:szCs w:val="28"/>
          <w:lang w:val="fr-BE"/>
        </w:rPr>
      </w:pPr>
      <w:r w:rsidRPr="00671F1D">
        <w:rPr>
          <w:rFonts w:cstheme="minorHAnsi"/>
          <w:sz w:val="28"/>
          <w:szCs w:val="28"/>
          <w:lang w:val="fr-BE"/>
        </w:rPr>
        <w:t xml:space="preserve">Je dis « notre ami », parce que tous ceux qui </w:t>
      </w:r>
      <w:r w:rsidR="005B314A" w:rsidRPr="00671F1D">
        <w:rPr>
          <w:rFonts w:cstheme="minorHAnsi"/>
          <w:sz w:val="28"/>
          <w:szCs w:val="28"/>
          <w:lang w:val="fr-BE"/>
        </w:rPr>
        <w:t xml:space="preserve">ont eu l’occasion de le lire, l’entendre ou le voir, </w:t>
      </w:r>
      <w:r w:rsidRPr="00671F1D">
        <w:rPr>
          <w:rFonts w:cstheme="minorHAnsi"/>
          <w:sz w:val="28"/>
          <w:szCs w:val="28"/>
          <w:lang w:val="fr-BE"/>
        </w:rPr>
        <w:t xml:space="preserve">lui </w:t>
      </w:r>
      <w:r w:rsidR="000C3220" w:rsidRPr="00671F1D">
        <w:rPr>
          <w:rFonts w:cstheme="minorHAnsi"/>
          <w:sz w:val="28"/>
          <w:szCs w:val="28"/>
          <w:lang w:val="fr-BE"/>
        </w:rPr>
        <w:t xml:space="preserve">sont sûrement redevables </w:t>
      </w:r>
      <w:r w:rsidRPr="00671F1D">
        <w:rPr>
          <w:rFonts w:cstheme="minorHAnsi"/>
          <w:sz w:val="28"/>
          <w:szCs w:val="28"/>
          <w:lang w:val="fr-BE"/>
        </w:rPr>
        <w:t>d’</w:t>
      </w:r>
      <w:r w:rsidR="005B314A" w:rsidRPr="00671F1D">
        <w:rPr>
          <w:rFonts w:cstheme="minorHAnsi"/>
          <w:sz w:val="28"/>
          <w:szCs w:val="28"/>
          <w:lang w:val="fr-BE"/>
        </w:rPr>
        <w:t xml:space="preserve">avoir, avec un indéniable talent de conteur et beaucoup de clarté, fait œuvre de vulgarisation auprès du grand public. </w:t>
      </w:r>
      <w:r w:rsidRPr="00671F1D">
        <w:rPr>
          <w:rFonts w:cstheme="minorHAnsi"/>
          <w:sz w:val="28"/>
          <w:szCs w:val="28"/>
          <w:lang w:val="fr-BE"/>
        </w:rPr>
        <w:t xml:space="preserve"> </w:t>
      </w:r>
    </w:p>
    <w:p w14:paraId="134D6A67" w14:textId="77777777" w:rsidR="000A7C08" w:rsidRPr="00671F1D" w:rsidRDefault="00421528" w:rsidP="00421528">
      <w:pPr>
        <w:pStyle w:val="Sansinterligne"/>
        <w:jc w:val="both"/>
        <w:rPr>
          <w:rFonts w:cstheme="minorHAnsi"/>
          <w:sz w:val="28"/>
          <w:szCs w:val="28"/>
          <w:lang w:val="fr-BE"/>
        </w:rPr>
      </w:pPr>
      <w:r w:rsidRPr="00671F1D">
        <w:rPr>
          <w:rFonts w:cstheme="minorHAnsi"/>
          <w:sz w:val="28"/>
          <w:szCs w:val="28"/>
          <w:lang w:val="fr-BE"/>
        </w:rPr>
        <w:t xml:space="preserve">Il est </w:t>
      </w:r>
      <w:r w:rsidR="000A7C08" w:rsidRPr="00671F1D">
        <w:rPr>
          <w:rFonts w:cstheme="minorHAnsi"/>
          <w:sz w:val="28"/>
          <w:szCs w:val="28"/>
          <w:lang w:val="fr-BE"/>
        </w:rPr>
        <w:t xml:space="preserve">en effet </w:t>
      </w:r>
      <w:r w:rsidRPr="00671F1D">
        <w:rPr>
          <w:rFonts w:cstheme="minorHAnsi"/>
          <w:sz w:val="28"/>
          <w:szCs w:val="28"/>
          <w:lang w:val="fr-BE"/>
        </w:rPr>
        <w:t xml:space="preserve">l’auteur de nombreux livres </w:t>
      </w:r>
      <w:r w:rsidR="000A7C08" w:rsidRPr="00671F1D">
        <w:rPr>
          <w:rFonts w:cstheme="minorHAnsi"/>
          <w:sz w:val="28"/>
          <w:szCs w:val="28"/>
          <w:lang w:val="fr-BE"/>
        </w:rPr>
        <w:t xml:space="preserve">et a été l’invité de nombreuses émissions radiophoniques ou télévisées </w:t>
      </w:r>
      <w:r w:rsidRPr="00671F1D">
        <w:rPr>
          <w:rFonts w:cstheme="minorHAnsi"/>
          <w:sz w:val="28"/>
          <w:szCs w:val="28"/>
          <w:lang w:val="fr-BE"/>
        </w:rPr>
        <w:t xml:space="preserve">dans lesquels il a eu le courage d’aborder ce domaine « maudit » que fuient la plupart de ses collègues scientifiques, par paresse intellectuelle ou par </w:t>
      </w:r>
      <w:r w:rsidR="000A7C08" w:rsidRPr="00671F1D">
        <w:rPr>
          <w:rFonts w:cstheme="minorHAnsi"/>
          <w:sz w:val="28"/>
          <w:szCs w:val="28"/>
          <w:lang w:val="fr-BE"/>
        </w:rPr>
        <w:t>manque de courage.</w:t>
      </w:r>
    </w:p>
    <w:p w14:paraId="1BF7A246" w14:textId="28F7FD22" w:rsidR="005B314A" w:rsidRPr="00671F1D" w:rsidRDefault="000A7C08" w:rsidP="00421528">
      <w:pPr>
        <w:pStyle w:val="Sansinterligne"/>
        <w:jc w:val="both"/>
        <w:rPr>
          <w:rFonts w:cstheme="minorHAnsi"/>
          <w:sz w:val="28"/>
          <w:szCs w:val="28"/>
          <w:lang w:val="fr-BE"/>
        </w:rPr>
      </w:pPr>
      <w:r w:rsidRPr="00671F1D">
        <w:rPr>
          <w:rFonts w:cstheme="minorHAnsi"/>
          <w:sz w:val="28"/>
          <w:szCs w:val="28"/>
          <w:lang w:val="fr-BE"/>
        </w:rPr>
        <w:t xml:space="preserve">Comme l’immense majorité des chercheurs qui ont osé afficher </w:t>
      </w:r>
      <w:r w:rsidR="005B314A" w:rsidRPr="00671F1D">
        <w:rPr>
          <w:rFonts w:cstheme="minorHAnsi"/>
          <w:sz w:val="28"/>
          <w:szCs w:val="28"/>
          <w:lang w:val="fr-BE"/>
        </w:rPr>
        <w:t xml:space="preserve">publiquement </w:t>
      </w:r>
      <w:r w:rsidRPr="00671F1D">
        <w:rPr>
          <w:rFonts w:cstheme="minorHAnsi"/>
          <w:sz w:val="28"/>
          <w:szCs w:val="28"/>
          <w:lang w:val="fr-BE"/>
        </w:rPr>
        <w:t xml:space="preserve">leur intérêt pour le paranormal, il a dû affronter </w:t>
      </w:r>
      <w:r w:rsidR="000C3220" w:rsidRPr="00671F1D">
        <w:rPr>
          <w:rFonts w:cstheme="minorHAnsi"/>
          <w:sz w:val="28"/>
          <w:szCs w:val="28"/>
          <w:lang w:val="fr-BE"/>
        </w:rPr>
        <w:t xml:space="preserve">à de nombreuses reprises </w:t>
      </w:r>
      <w:r w:rsidR="003426B4" w:rsidRPr="00671F1D">
        <w:rPr>
          <w:rFonts w:cstheme="minorHAnsi"/>
          <w:sz w:val="28"/>
          <w:szCs w:val="28"/>
          <w:lang w:val="fr-BE"/>
        </w:rPr>
        <w:t>l</w:t>
      </w:r>
      <w:r w:rsidR="005B314A" w:rsidRPr="00671F1D">
        <w:rPr>
          <w:rFonts w:cstheme="minorHAnsi"/>
          <w:sz w:val="28"/>
          <w:szCs w:val="28"/>
          <w:lang w:val="fr-BE"/>
        </w:rPr>
        <w:t>es</w:t>
      </w:r>
      <w:r w:rsidRPr="00671F1D">
        <w:rPr>
          <w:rFonts w:cstheme="minorHAnsi"/>
          <w:sz w:val="28"/>
          <w:szCs w:val="28"/>
          <w:lang w:val="fr-BE"/>
        </w:rPr>
        <w:t xml:space="preserve"> critiques </w:t>
      </w:r>
      <w:r w:rsidR="005B314A" w:rsidRPr="00671F1D">
        <w:rPr>
          <w:rFonts w:cstheme="minorHAnsi"/>
          <w:sz w:val="28"/>
          <w:szCs w:val="28"/>
          <w:lang w:val="fr-BE"/>
        </w:rPr>
        <w:t>acerbes</w:t>
      </w:r>
      <w:r w:rsidR="0009012B" w:rsidRPr="00671F1D">
        <w:rPr>
          <w:rFonts w:cstheme="minorHAnsi"/>
          <w:sz w:val="28"/>
          <w:szCs w:val="28"/>
          <w:lang w:val="fr-BE"/>
        </w:rPr>
        <w:t xml:space="preserve"> de</w:t>
      </w:r>
      <w:r w:rsidR="003426B4" w:rsidRPr="00671F1D">
        <w:rPr>
          <w:rFonts w:cstheme="minorHAnsi"/>
          <w:sz w:val="28"/>
          <w:szCs w:val="28"/>
          <w:lang w:val="fr-BE"/>
        </w:rPr>
        <w:t xml:space="preserve"> </w:t>
      </w:r>
      <w:r w:rsidR="00671F1D" w:rsidRPr="00671F1D">
        <w:rPr>
          <w:rFonts w:cstheme="minorHAnsi"/>
          <w:sz w:val="28"/>
          <w:szCs w:val="28"/>
          <w:lang w:val="fr-BE"/>
        </w:rPr>
        <w:t>soi-disant</w:t>
      </w:r>
      <w:r w:rsidR="003426B4" w:rsidRPr="00671F1D">
        <w:rPr>
          <w:rFonts w:cstheme="minorHAnsi"/>
          <w:sz w:val="28"/>
          <w:szCs w:val="28"/>
          <w:lang w:val="fr-BE"/>
        </w:rPr>
        <w:t xml:space="preserve"> esprits rationalistes : il est tellement plus facile d’attaquer l’homme que d’approfondir le débat sur les mystères qui nous entourent.</w:t>
      </w:r>
    </w:p>
    <w:p w14:paraId="06191B65" w14:textId="77777777" w:rsidR="00532AB4" w:rsidRPr="00671F1D" w:rsidRDefault="008E587A" w:rsidP="00421528">
      <w:pPr>
        <w:pStyle w:val="Sansinterligne"/>
        <w:jc w:val="both"/>
        <w:rPr>
          <w:rFonts w:cstheme="minorHAnsi"/>
          <w:sz w:val="28"/>
          <w:szCs w:val="28"/>
          <w:lang w:val="fr-BE"/>
        </w:rPr>
      </w:pPr>
      <w:r w:rsidRPr="00671F1D">
        <w:rPr>
          <w:rFonts w:cstheme="minorHAnsi"/>
          <w:sz w:val="28"/>
          <w:szCs w:val="28"/>
          <w:lang w:val="fr-BE"/>
        </w:rPr>
        <w:t xml:space="preserve">Pour l’anecdote, </w:t>
      </w:r>
      <w:r w:rsidR="00532AB4" w:rsidRPr="00671F1D">
        <w:rPr>
          <w:rFonts w:cstheme="minorHAnsi"/>
          <w:sz w:val="28"/>
          <w:szCs w:val="28"/>
          <w:lang w:val="fr-BE"/>
        </w:rPr>
        <w:t xml:space="preserve">je voudrais signaler aussi que </w:t>
      </w:r>
      <w:r w:rsidRPr="00671F1D">
        <w:rPr>
          <w:rFonts w:cstheme="minorHAnsi"/>
          <w:sz w:val="28"/>
          <w:szCs w:val="28"/>
          <w:lang w:val="fr-BE"/>
        </w:rPr>
        <w:t xml:space="preserve">c’est à lui que l’on doit, pour une grande part, l’intérêt que les médias français ont porté au « poltergeist » survenu en 1993 </w:t>
      </w:r>
      <w:r w:rsidR="00532AB4" w:rsidRPr="00671F1D">
        <w:rPr>
          <w:rFonts w:cstheme="minorHAnsi"/>
          <w:sz w:val="28"/>
          <w:szCs w:val="28"/>
          <w:lang w:val="fr-BE"/>
        </w:rPr>
        <w:t xml:space="preserve">dans une maison </w:t>
      </w:r>
      <w:r w:rsidR="0009012B" w:rsidRPr="00671F1D">
        <w:rPr>
          <w:rFonts w:cstheme="minorHAnsi"/>
          <w:sz w:val="28"/>
          <w:szCs w:val="28"/>
          <w:lang w:val="fr-BE"/>
        </w:rPr>
        <w:t>d’</w:t>
      </w:r>
      <w:r w:rsidRPr="00671F1D">
        <w:rPr>
          <w:rFonts w:cstheme="minorHAnsi"/>
          <w:sz w:val="28"/>
          <w:szCs w:val="28"/>
          <w:lang w:val="fr-BE"/>
        </w:rPr>
        <w:t>Arc-Wattripont</w:t>
      </w:r>
      <w:r w:rsidR="00532AB4" w:rsidRPr="00671F1D">
        <w:rPr>
          <w:rFonts w:cstheme="minorHAnsi"/>
          <w:sz w:val="28"/>
          <w:szCs w:val="28"/>
          <w:lang w:val="fr-BE"/>
        </w:rPr>
        <w:t>. E</w:t>
      </w:r>
      <w:r w:rsidRPr="00671F1D">
        <w:rPr>
          <w:rFonts w:cstheme="minorHAnsi"/>
          <w:sz w:val="28"/>
          <w:szCs w:val="28"/>
          <w:lang w:val="fr-BE"/>
        </w:rPr>
        <w:t>n effet,</w:t>
      </w:r>
      <w:r w:rsidR="00532AB4" w:rsidRPr="00671F1D">
        <w:rPr>
          <w:rFonts w:cstheme="minorHAnsi"/>
          <w:sz w:val="28"/>
          <w:szCs w:val="28"/>
          <w:lang w:val="fr-BE"/>
        </w:rPr>
        <w:t xml:space="preserve"> je lui avais</w:t>
      </w:r>
      <w:r w:rsidRPr="00671F1D">
        <w:rPr>
          <w:rFonts w:cstheme="minorHAnsi"/>
          <w:sz w:val="28"/>
          <w:szCs w:val="28"/>
          <w:lang w:val="fr-BE"/>
        </w:rPr>
        <w:t xml:space="preserve"> envoyé quelques jours après les faits, le rapport que j’avais rédigé après ma petite enquête auprès de quelques policiers, témoins directs des étranges phénomènes</w:t>
      </w:r>
      <w:r w:rsidR="00532AB4" w:rsidRPr="00671F1D">
        <w:rPr>
          <w:rFonts w:cstheme="minorHAnsi"/>
          <w:sz w:val="28"/>
          <w:szCs w:val="28"/>
          <w:lang w:val="fr-BE"/>
        </w:rPr>
        <w:t xml:space="preserve"> qui s’étaient produits dans la maison : Yves </w:t>
      </w:r>
      <w:r w:rsidR="00AB62BD" w:rsidRPr="00671F1D">
        <w:rPr>
          <w:rFonts w:cstheme="minorHAnsi"/>
          <w:sz w:val="28"/>
          <w:szCs w:val="28"/>
          <w:lang w:val="fr-BE"/>
        </w:rPr>
        <w:t xml:space="preserve">avait </w:t>
      </w:r>
      <w:r w:rsidR="00532AB4" w:rsidRPr="00671F1D">
        <w:rPr>
          <w:rFonts w:cstheme="minorHAnsi"/>
          <w:sz w:val="28"/>
          <w:szCs w:val="28"/>
          <w:lang w:val="fr-BE"/>
        </w:rPr>
        <w:t xml:space="preserve">par la suite </w:t>
      </w:r>
      <w:r w:rsidR="00AB62BD" w:rsidRPr="00671F1D">
        <w:rPr>
          <w:rFonts w:cstheme="minorHAnsi"/>
          <w:sz w:val="28"/>
          <w:szCs w:val="28"/>
          <w:lang w:val="fr-BE"/>
        </w:rPr>
        <w:t xml:space="preserve">consacré </w:t>
      </w:r>
      <w:r w:rsidR="00532AB4" w:rsidRPr="00671F1D">
        <w:rPr>
          <w:rFonts w:cstheme="minorHAnsi"/>
          <w:sz w:val="28"/>
          <w:szCs w:val="28"/>
          <w:lang w:val="fr-BE"/>
        </w:rPr>
        <w:t>un chapitre entier à cette affaire dans son li</w:t>
      </w:r>
      <w:r w:rsidR="0009012B" w:rsidRPr="00671F1D">
        <w:rPr>
          <w:rFonts w:cstheme="minorHAnsi"/>
          <w:sz w:val="28"/>
          <w:szCs w:val="28"/>
          <w:lang w:val="fr-BE"/>
        </w:rPr>
        <w:t>v</w:t>
      </w:r>
      <w:r w:rsidR="00532AB4" w:rsidRPr="00671F1D">
        <w:rPr>
          <w:rFonts w:cstheme="minorHAnsi"/>
          <w:sz w:val="28"/>
          <w:szCs w:val="28"/>
          <w:lang w:val="fr-BE"/>
        </w:rPr>
        <w:t>re « Les dossiers scientifiques de l’étrange » et cela avait évidemment attiré l’attention de nombreux journalistes français.</w:t>
      </w:r>
    </w:p>
    <w:p w14:paraId="0C3C9B81" w14:textId="77777777" w:rsidR="008E587A" w:rsidRPr="00671F1D" w:rsidRDefault="00982BBC" w:rsidP="00421528">
      <w:pPr>
        <w:pStyle w:val="Sansinterligne"/>
        <w:jc w:val="both"/>
        <w:rPr>
          <w:rFonts w:cstheme="minorHAnsi"/>
          <w:sz w:val="28"/>
          <w:szCs w:val="28"/>
          <w:lang w:val="fr-BE"/>
        </w:rPr>
      </w:pPr>
      <w:r w:rsidRPr="00671F1D">
        <w:rPr>
          <w:rFonts w:cstheme="minorHAnsi"/>
          <w:sz w:val="28"/>
          <w:szCs w:val="28"/>
          <w:lang w:val="fr-BE"/>
        </w:rPr>
        <w:t xml:space="preserve">Ce </w:t>
      </w:r>
      <w:r w:rsidR="00532AB4" w:rsidRPr="00671F1D">
        <w:rPr>
          <w:rFonts w:cstheme="minorHAnsi"/>
          <w:sz w:val="28"/>
          <w:szCs w:val="28"/>
          <w:lang w:val="fr-BE"/>
        </w:rPr>
        <w:t xml:space="preserve">premier </w:t>
      </w:r>
      <w:r w:rsidRPr="00671F1D">
        <w:rPr>
          <w:rFonts w:cstheme="minorHAnsi"/>
          <w:sz w:val="28"/>
          <w:szCs w:val="28"/>
          <w:lang w:val="fr-BE"/>
        </w:rPr>
        <w:t xml:space="preserve">contact </w:t>
      </w:r>
      <w:r w:rsidR="00532AB4" w:rsidRPr="00671F1D">
        <w:rPr>
          <w:rFonts w:cstheme="minorHAnsi"/>
          <w:sz w:val="28"/>
          <w:szCs w:val="28"/>
          <w:lang w:val="fr-BE"/>
        </w:rPr>
        <w:t>épisto</w:t>
      </w:r>
      <w:r w:rsidR="00AB62BD" w:rsidRPr="00671F1D">
        <w:rPr>
          <w:rFonts w:cstheme="minorHAnsi"/>
          <w:sz w:val="28"/>
          <w:szCs w:val="28"/>
          <w:lang w:val="fr-BE"/>
        </w:rPr>
        <w:t>laire a</w:t>
      </w:r>
      <w:r w:rsidRPr="00671F1D">
        <w:rPr>
          <w:rFonts w:cstheme="minorHAnsi"/>
          <w:sz w:val="28"/>
          <w:szCs w:val="28"/>
          <w:lang w:val="fr-BE"/>
        </w:rPr>
        <w:t xml:space="preserve">ura été le début d’une longue </w:t>
      </w:r>
      <w:r w:rsidR="00AB62BD" w:rsidRPr="00671F1D">
        <w:rPr>
          <w:rFonts w:cstheme="minorHAnsi"/>
          <w:sz w:val="28"/>
          <w:szCs w:val="28"/>
          <w:lang w:val="fr-BE"/>
        </w:rPr>
        <w:t xml:space="preserve">et </w:t>
      </w:r>
      <w:r w:rsidRPr="00671F1D">
        <w:rPr>
          <w:rFonts w:cstheme="minorHAnsi"/>
          <w:sz w:val="28"/>
          <w:szCs w:val="28"/>
          <w:lang w:val="fr-BE"/>
        </w:rPr>
        <w:t>indéfectible</w:t>
      </w:r>
      <w:r w:rsidR="00AB62BD" w:rsidRPr="00671F1D">
        <w:rPr>
          <w:rFonts w:cstheme="minorHAnsi"/>
          <w:sz w:val="28"/>
          <w:szCs w:val="28"/>
          <w:lang w:val="fr-BE"/>
        </w:rPr>
        <w:t xml:space="preserve"> amitié</w:t>
      </w:r>
      <w:r w:rsidRPr="00671F1D">
        <w:rPr>
          <w:rFonts w:cstheme="minorHAnsi"/>
          <w:sz w:val="28"/>
          <w:szCs w:val="28"/>
          <w:lang w:val="fr-BE"/>
        </w:rPr>
        <w:t>.</w:t>
      </w:r>
    </w:p>
    <w:p w14:paraId="0C2664FB" w14:textId="1BCDD902" w:rsidR="00982BBC" w:rsidRDefault="00982BBC" w:rsidP="00421528">
      <w:pPr>
        <w:pStyle w:val="Sansinterligne"/>
        <w:jc w:val="both"/>
        <w:rPr>
          <w:rFonts w:cstheme="minorHAnsi"/>
          <w:sz w:val="28"/>
          <w:szCs w:val="28"/>
          <w:lang w:val="fr-BE"/>
        </w:rPr>
      </w:pPr>
      <w:r w:rsidRPr="00671F1D">
        <w:rPr>
          <w:rFonts w:cstheme="minorHAnsi"/>
          <w:sz w:val="28"/>
          <w:szCs w:val="28"/>
          <w:lang w:val="fr-BE"/>
        </w:rPr>
        <w:t>Repose en paix, Yves, tu l’as bien mérité.</w:t>
      </w:r>
    </w:p>
    <w:p w14:paraId="430AF0C7" w14:textId="15C3CDF9" w:rsidR="00274B4C" w:rsidRDefault="00274B4C" w:rsidP="00421528">
      <w:pPr>
        <w:pStyle w:val="Sansinterligne"/>
        <w:jc w:val="both"/>
        <w:rPr>
          <w:rFonts w:cstheme="minorHAnsi"/>
          <w:sz w:val="28"/>
          <w:szCs w:val="28"/>
          <w:lang w:val="fr-BE"/>
        </w:rPr>
      </w:pPr>
    </w:p>
    <w:p w14:paraId="13C18E78" w14:textId="0EA9E337" w:rsidR="00274B4C" w:rsidRPr="00671F1D" w:rsidRDefault="00274B4C" w:rsidP="00421528">
      <w:pPr>
        <w:pStyle w:val="Sansinterligne"/>
        <w:jc w:val="both"/>
        <w:rPr>
          <w:rFonts w:cstheme="minorHAnsi"/>
          <w:sz w:val="28"/>
          <w:szCs w:val="28"/>
          <w:lang w:val="fr-BE"/>
        </w:rPr>
      </w:pPr>
      <w:r>
        <w:rPr>
          <w:rFonts w:cstheme="minorHAnsi"/>
          <w:sz w:val="28"/>
          <w:szCs w:val="28"/>
          <w:lang w:val="fr-BE"/>
        </w:rPr>
        <w:t>Un texte de Giovanni Cosentino</w:t>
      </w:r>
    </w:p>
    <w:p w14:paraId="37FC9EBE" w14:textId="77777777" w:rsidR="003426B4" w:rsidRDefault="003426B4" w:rsidP="00421528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7162A348" w14:textId="77777777" w:rsidR="00A32850" w:rsidRPr="00421528" w:rsidRDefault="00421528" w:rsidP="00421528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   </w:t>
      </w:r>
    </w:p>
    <w:sectPr w:rsidR="00A32850" w:rsidRPr="00421528" w:rsidSect="0042152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28"/>
    <w:rsid w:val="0009012B"/>
    <w:rsid w:val="000A7C08"/>
    <w:rsid w:val="000C3220"/>
    <w:rsid w:val="00274B4C"/>
    <w:rsid w:val="003426B4"/>
    <w:rsid w:val="0035749D"/>
    <w:rsid w:val="00421528"/>
    <w:rsid w:val="00532AB4"/>
    <w:rsid w:val="005B314A"/>
    <w:rsid w:val="00671F1D"/>
    <w:rsid w:val="006C6E7A"/>
    <w:rsid w:val="008E587A"/>
    <w:rsid w:val="00982BBC"/>
    <w:rsid w:val="00A32850"/>
    <w:rsid w:val="00AB62BD"/>
    <w:rsid w:val="00F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BB08"/>
  <w15:docId w15:val="{DD1F3BF5-B298-4748-8A8F-9379CD40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21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Michel</cp:lastModifiedBy>
  <cp:revision>11</cp:revision>
  <dcterms:created xsi:type="dcterms:W3CDTF">2023-10-18T12:42:00Z</dcterms:created>
  <dcterms:modified xsi:type="dcterms:W3CDTF">2023-10-18T19:01:00Z</dcterms:modified>
</cp:coreProperties>
</file>